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43" w:rsidRDefault="00832943" w:rsidP="00A658A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蒙恩聽障烘焙坊10</w:t>
      </w:r>
      <w:r w:rsidR="00A26A52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年中秋訂單</w:t>
      </w:r>
    </w:p>
    <w:p w:rsidR="00832943" w:rsidRDefault="00832943" w:rsidP="00832943">
      <w:pPr>
        <w:spacing w:beforeLines="50" w:before="180" w:line="400" w:lineRule="exact"/>
        <w:ind w:leftChars="-45" w:left="-108" w:firstLine="6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訂購人:_____________________ 聯絡人:_____________ 電話:__________________</w:t>
      </w:r>
    </w:p>
    <w:p w:rsidR="00832943" w:rsidRDefault="00832943" w:rsidP="00832943">
      <w:pPr>
        <w:spacing w:beforeLines="50" w:before="180" w:line="400" w:lineRule="exact"/>
        <w:ind w:leftChars="-45" w:left="-108" w:firstLine="6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收貨人:____________ 電話:__________________ 手機:_____________</w:t>
      </w:r>
    </w:p>
    <w:p w:rsidR="00832943" w:rsidRDefault="00832943" w:rsidP="00832943">
      <w:pPr>
        <w:spacing w:beforeLines="50" w:before="180" w:line="400" w:lineRule="exact"/>
        <w:ind w:leftChars="-45" w:left="-108" w:firstLine="6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收貨地址:_________________________________________ 到貨日期:_____________</w:t>
      </w:r>
    </w:p>
    <w:p w:rsidR="00832943" w:rsidRDefault="00832943" w:rsidP="00832943">
      <w:pPr>
        <w:spacing w:beforeLines="50" w:before="180" w:line="400" w:lineRule="exact"/>
        <w:ind w:leftChars="-45" w:left="-108" w:firstLine="6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Email</w:t>
      </w:r>
      <w:proofErr w:type="gramStart"/>
      <w:r>
        <w:rPr>
          <w:rFonts w:ascii="標楷體" w:eastAsia="標楷體" w:hAnsi="標楷體" w:hint="eastAsia"/>
        </w:rPr>
        <w:t>:_</w:t>
      </w:r>
      <w:proofErr w:type="gramEnd"/>
      <w:r>
        <w:rPr>
          <w:rFonts w:ascii="標楷體" w:eastAsia="標楷體" w:hAnsi="標楷體" w:hint="eastAsia"/>
        </w:rPr>
        <w:t xml:space="preserve">________________________________________________________   </w:t>
      </w:r>
    </w:p>
    <w:p w:rsidR="00A658A0" w:rsidRDefault="00A658A0" w:rsidP="00832943">
      <w:pPr>
        <w:spacing w:beforeLines="50" w:before="180" w:line="320" w:lineRule="exact"/>
        <w:jc w:val="both"/>
        <w:rPr>
          <w:rFonts w:ascii="標楷體" w:eastAsia="標楷體" w:hAnsi="標楷體"/>
          <w:color w:val="FF0000"/>
        </w:rPr>
      </w:pPr>
      <w:bookmarkStart w:id="0" w:name="_GoBack"/>
      <w:bookmarkEnd w:id="0"/>
      <w:r>
        <w:rPr>
          <w:rFonts w:ascii="標楷體" w:eastAsia="標楷體" w:hAnsi="標楷體" w:hint="eastAsia"/>
          <w:color w:val="FF0000"/>
          <w:lang w:eastAsia="zh-HK"/>
        </w:rPr>
        <w:t>滿一萬元95折，滿三萬9折，滿五萬85折。</w:t>
      </w:r>
    </w:p>
    <w:tbl>
      <w:tblPr>
        <w:tblW w:w="9952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552"/>
        <w:gridCol w:w="743"/>
        <w:gridCol w:w="4793"/>
        <w:gridCol w:w="743"/>
      </w:tblGrid>
      <w:tr w:rsidR="00832943" w:rsidTr="00832943">
        <w:trPr>
          <w:trHeight w:val="399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2943" w:rsidRDefault="00832943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2943" w:rsidRDefault="00832943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名稱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2943" w:rsidRDefault="00832943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定價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2943" w:rsidRDefault="00832943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內容物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2943" w:rsidRDefault="00832943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數量</w:t>
            </w:r>
          </w:p>
        </w:tc>
      </w:tr>
      <w:tr w:rsidR="00A658A0" w:rsidTr="00832943">
        <w:trPr>
          <w:trHeight w:val="624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台灣</w:t>
            </w: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水果</w:t>
            </w:r>
            <w:r>
              <w:rPr>
                <w:rFonts w:ascii="Arial Unicode MS" w:eastAsia="標楷體" w:hAnsi="Arial Unicode MS"/>
                <w:b/>
                <w:color w:val="000000"/>
              </w:rPr>
              <w:br/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米月餅禮盒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450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芒果</w:t>
            </w:r>
            <w:proofErr w:type="gramStart"/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果</w:t>
            </w:r>
            <w:proofErr w:type="gramEnd"/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粒米月餅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3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入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(50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香橙杏桃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米月餅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3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入</w:t>
            </w: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(50</w:t>
            </w: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公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克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荔枝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鳳梨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米月餅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3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入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(50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B93603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58A0" w:rsidRDefault="00A658A0" w:rsidP="00A658A0">
            <w:pPr>
              <w:rPr>
                <w:rFonts w:ascii="新細明體" w:hAnsi="新細明體"/>
                <w:color w:val="000000"/>
              </w:rPr>
            </w:pPr>
          </w:p>
        </w:tc>
      </w:tr>
      <w:tr w:rsidR="00A658A0" w:rsidTr="00832943">
        <w:trPr>
          <w:trHeight w:val="467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蒙恩雙喜禮盒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560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杏仁角小西餅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(63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蘭姆葡萄餅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(57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proofErr w:type="gramStart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抹茶餅</w:t>
            </w:r>
            <w:proofErr w:type="gramEnd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楓糖核桃巧克力餅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五星級鳳梨酥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)10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58A0" w:rsidRDefault="00A658A0" w:rsidP="00A658A0">
            <w:pPr>
              <w:rPr>
                <w:rFonts w:ascii="新細明體" w:hAnsi="新細明體"/>
                <w:color w:val="000000"/>
              </w:rPr>
            </w:pPr>
          </w:p>
        </w:tc>
      </w:tr>
      <w:tr w:rsidR="00A658A0" w:rsidTr="00832943">
        <w:trPr>
          <w:trHeight w:val="467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</w:rPr>
              <w:t>蒙恩鳳蝶禮盒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280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蘭姆葡萄餅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(57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一盒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proofErr w:type="gramStart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抹茶餅</w:t>
            </w:r>
            <w:proofErr w:type="gramEnd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一盒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五星級鳳梨酥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5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58A0" w:rsidRDefault="00A658A0" w:rsidP="00A658A0">
            <w:pPr>
              <w:rPr>
                <w:rFonts w:ascii="新細明體" w:hAnsi="新細明體"/>
                <w:color w:val="000000"/>
              </w:rPr>
            </w:pPr>
          </w:p>
        </w:tc>
      </w:tr>
      <w:tr w:rsidR="00A658A0" w:rsidTr="00585AB5">
        <w:trPr>
          <w:trHeight w:val="467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謝謝你餅乾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禮盒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250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杏仁角小西餅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(63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蘭姆葡萄餅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(57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proofErr w:type="gramStart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抹茶餅</w:t>
            </w:r>
            <w:proofErr w:type="gramEnd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楓糖核桃巧克力餅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58A0" w:rsidRDefault="00A658A0" w:rsidP="00A658A0">
            <w:pPr>
              <w:rPr>
                <w:rFonts w:ascii="新細明體" w:hAnsi="新細明體"/>
                <w:color w:val="000000"/>
              </w:rPr>
            </w:pPr>
          </w:p>
        </w:tc>
      </w:tr>
      <w:tr w:rsidR="00A658A0" w:rsidTr="00585AB5">
        <w:trPr>
          <w:trHeight w:val="46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經典八福餅乾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禮盒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Pr="0024324E" w:rsidRDefault="00A658A0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430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杏仁角小西餅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(63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蘭姆葡萄餅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(57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proofErr w:type="gramStart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抹茶餅</w:t>
            </w:r>
            <w:proofErr w:type="gramEnd"/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B858BC">
              <w:rPr>
                <w:rFonts w:ascii="Arial Unicode MS" w:eastAsia="標楷體" w:hAnsi="Arial Unicode MS" w:hint="eastAsia"/>
                <w:b/>
                <w:color w:val="000000"/>
              </w:rPr>
              <w:t>楓糖核桃巧克力餅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(66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0424F5">
              <w:rPr>
                <w:rFonts w:ascii="Arial Unicode MS" w:eastAsia="標楷體" w:hAnsi="Arial Unicode MS" w:hint="eastAsia"/>
                <w:b/>
                <w:color w:val="000000"/>
              </w:rPr>
              <w:t>芝麻奶酥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(70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0424F5">
              <w:rPr>
                <w:rFonts w:ascii="Arial Unicode MS" w:eastAsia="標楷體" w:hAnsi="Arial Unicode MS" w:hint="eastAsia"/>
                <w:b/>
                <w:color w:val="000000"/>
              </w:rPr>
              <w:t>咖啡餅乾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</w:t>
            </w:r>
            <w:r>
              <w:rPr>
                <w:rFonts w:ascii="Arial Unicode MS" w:eastAsia="標楷體" w:hAnsi="Arial Unicode MS" w:hint="eastAsia"/>
                <w:b/>
                <w:color w:val="000000"/>
              </w:rPr>
              <w:t>4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0424F5">
              <w:rPr>
                <w:rFonts w:ascii="Arial Unicode MS" w:eastAsia="標楷體" w:hAnsi="Arial Unicode MS" w:hint="eastAsia"/>
                <w:b/>
                <w:color w:val="000000"/>
              </w:rPr>
              <w:t>巧克力豆餅乾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</w:t>
            </w:r>
            <w:r>
              <w:rPr>
                <w:rFonts w:ascii="Arial Unicode MS" w:eastAsia="標楷體" w:hAnsi="Arial Unicode MS"/>
                <w:b/>
                <w:color w:val="000000"/>
              </w:rPr>
              <w:t>80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  <w:p w:rsidR="00A658A0" w:rsidRPr="0024324E" w:rsidRDefault="00A658A0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0424F5">
              <w:rPr>
                <w:rFonts w:ascii="Arial Unicode MS" w:eastAsia="標楷體" w:hAnsi="Arial Unicode MS" w:hint="eastAsia"/>
                <w:b/>
                <w:color w:val="000000"/>
              </w:rPr>
              <w:t>核桃燕麥餅</w:t>
            </w: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乾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</w:t>
            </w:r>
            <w:r>
              <w:rPr>
                <w:rFonts w:ascii="Arial Unicode MS" w:eastAsia="標楷體" w:hAnsi="Arial Unicode MS"/>
                <w:b/>
                <w:color w:val="000000"/>
              </w:rPr>
              <w:t>80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盒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58A0" w:rsidRDefault="00A658A0" w:rsidP="00A658A0">
            <w:pPr>
              <w:rPr>
                <w:rFonts w:ascii="新細明體" w:hAnsi="新細明體"/>
                <w:color w:val="000000"/>
              </w:rPr>
            </w:pPr>
          </w:p>
        </w:tc>
      </w:tr>
      <w:tr w:rsidR="00585AB5" w:rsidTr="00585AB5">
        <w:trPr>
          <w:trHeight w:val="46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5AB5" w:rsidRDefault="00585AB5" w:rsidP="00A658A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C06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5AB5" w:rsidRDefault="00585AB5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  <w:lang w:eastAsia="zh-HK"/>
              </w:rPr>
            </w:pPr>
            <w:r>
              <w:rPr>
                <w:rFonts w:ascii="Arial Unicode MS" w:eastAsia="標楷體" w:hAnsi="Arial Unicode MS" w:hint="eastAsia"/>
                <w:b/>
                <w:color w:val="000000"/>
                <w:lang w:eastAsia="zh-HK"/>
              </w:rPr>
              <w:t>五星級鳳梨酥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5AB5" w:rsidRDefault="00585AB5" w:rsidP="00A658A0">
            <w:pPr>
              <w:spacing w:line="360" w:lineRule="auto"/>
              <w:jc w:val="center"/>
              <w:rPr>
                <w:rFonts w:ascii="Arial Unicode MS" w:eastAsia="標楷體" w:hAnsi="Arial Unicode MS"/>
                <w:b/>
                <w:color w:val="000000"/>
              </w:rPr>
            </w:pPr>
            <w:r>
              <w:rPr>
                <w:rFonts w:ascii="Arial Unicode MS" w:eastAsia="標楷體" w:hAnsi="Arial Unicode MS"/>
                <w:b/>
                <w:color w:val="000000"/>
              </w:rPr>
              <w:t>330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5AB5" w:rsidRPr="00B858BC" w:rsidRDefault="00585AB5" w:rsidP="00A658A0">
            <w:pPr>
              <w:spacing w:line="360" w:lineRule="exact"/>
              <w:rPr>
                <w:rFonts w:ascii="Arial Unicode MS" w:eastAsia="標楷體" w:hAnsi="Arial Unicode MS"/>
                <w:b/>
                <w:color w:val="000000"/>
              </w:rPr>
            </w:pP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五星級鳳梨酥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(50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公克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/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)10</w:t>
            </w:r>
            <w:r w:rsidRPr="0024324E">
              <w:rPr>
                <w:rFonts w:ascii="Arial Unicode MS" w:eastAsia="標楷體" w:hAnsi="Arial Unicode MS" w:hint="eastAsia"/>
                <w:b/>
                <w:color w:val="000000"/>
              </w:rPr>
              <w:t>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5AB5" w:rsidRDefault="00585AB5" w:rsidP="00A658A0">
            <w:pPr>
              <w:rPr>
                <w:rFonts w:ascii="新細明體" w:hAnsi="新細明體"/>
                <w:color w:val="000000"/>
              </w:rPr>
            </w:pPr>
          </w:p>
        </w:tc>
      </w:tr>
    </w:tbl>
    <w:p w:rsidR="00A658A0" w:rsidRDefault="00832943" w:rsidP="00832943">
      <w:pPr>
        <w:spacing w:beforeLines="50" w:before="180" w:line="320" w:lineRule="exact"/>
        <w:jc w:val="both"/>
      </w:pPr>
      <w:r>
        <w:rPr>
          <w:rFonts w:ascii="標楷體" w:eastAsia="標楷體" w:hAnsi="標楷體" w:hint="eastAsia"/>
        </w:rPr>
        <w:t>總金額:____________________ (同一配送點未滿1500需加運費150)</w:t>
      </w:r>
      <w:r w:rsidR="00A658A0" w:rsidRPr="00A658A0">
        <w:rPr>
          <w:rFonts w:hint="eastAsia"/>
        </w:rPr>
        <w:t xml:space="preserve"> </w:t>
      </w:r>
    </w:p>
    <w:p w:rsidR="00585AB5" w:rsidRDefault="00585AB5" w:rsidP="00832943">
      <w:pPr>
        <w:spacing w:beforeLines="50" w:before="180" w:line="320" w:lineRule="exact"/>
        <w:jc w:val="both"/>
      </w:pPr>
    </w:p>
    <w:p w:rsidR="00832943" w:rsidRDefault="00A658A0" w:rsidP="00832943">
      <w:pPr>
        <w:spacing w:beforeLines="50" w:before="180" w:line="320" w:lineRule="exact"/>
        <w:jc w:val="both"/>
        <w:rPr>
          <w:rFonts w:ascii="標楷體" w:eastAsia="標楷體" w:hAnsi="標楷體"/>
        </w:rPr>
      </w:pPr>
      <w:r w:rsidRPr="00A658A0">
        <w:rPr>
          <w:rFonts w:ascii="標楷體" w:eastAsia="標楷體" w:hAnsi="標楷體" w:hint="eastAsia"/>
        </w:rPr>
        <w:t>email 訂單後，將回覆一封繳費單，</w:t>
      </w:r>
      <w:proofErr w:type="gramStart"/>
      <w:r w:rsidRPr="00A658A0">
        <w:rPr>
          <w:rFonts w:ascii="標楷體" w:eastAsia="標楷體" w:hAnsi="標楷體" w:hint="eastAsia"/>
        </w:rPr>
        <w:t>可撰擇</w:t>
      </w:r>
      <w:proofErr w:type="gramEnd"/>
      <w:r w:rsidRPr="00A658A0">
        <w:rPr>
          <w:rFonts w:ascii="標楷體" w:eastAsia="標楷體" w:hAnsi="標楷體" w:hint="eastAsia"/>
        </w:rPr>
        <w:t>ATM轉帳或超商繳費</w:t>
      </w:r>
    </w:p>
    <w:p w:rsidR="00832943" w:rsidRDefault="00832943" w:rsidP="00832943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b/>
          <w:bCs/>
        </w:rPr>
        <w:t>台中市北屯路</w:t>
      </w:r>
      <w:r w:rsidR="00A658A0">
        <w:rPr>
          <w:rFonts w:ascii="標楷體" w:eastAsia="標楷體" w:hAnsi="標楷體"/>
          <w:b/>
          <w:bCs/>
        </w:rPr>
        <w:t>210</w:t>
      </w:r>
      <w:r>
        <w:rPr>
          <w:rFonts w:ascii="標楷體" w:eastAsia="標楷體" w:hAnsi="標楷體" w:hint="eastAsia"/>
          <w:b/>
          <w:bCs/>
        </w:rPr>
        <w:t>號</w:t>
      </w:r>
      <w:r w:rsidR="00A658A0">
        <w:rPr>
          <w:rFonts w:ascii="標楷體" w:eastAsia="標楷體" w:hAnsi="標楷體" w:hint="eastAsia"/>
          <w:b/>
          <w:bCs/>
          <w:lang w:eastAsia="zh-HK"/>
        </w:rPr>
        <w:t>地下一樓</w:t>
      </w:r>
      <w:r>
        <w:rPr>
          <w:rFonts w:ascii="標楷體" w:eastAsia="標楷體" w:hAnsi="標楷體" w:hint="eastAsia"/>
        </w:rPr>
        <w:t xml:space="preserve">　電話：</w:t>
      </w:r>
      <w:r>
        <w:rPr>
          <w:rFonts w:ascii="標楷體" w:eastAsia="標楷體" w:hAnsi="標楷體" w:hint="eastAsia"/>
          <w:b/>
          <w:bCs/>
        </w:rPr>
        <w:t>04-22332525</w:t>
      </w:r>
      <w:r>
        <w:rPr>
          <w:rFonts w:ascii="標楷體" w:eastAsia="標楷體" w:hAnsi="標楷體" w:hint="eastAsia"/>
        </w:rPr>
        <w:t xml:space="preserve">　傳真：</w:t>
      </w:r>
      <w:r>
        <w:rPr>
          <w:rFonts w:ascii="標楷體" w:eastAsia="標楷體" w:hAnsi="標楷體" w:hint="eastAsia"/>
          <w:b/>
          <w:bCs/>
        </w:rPr>
        <w:t>04-22369055</w:t>
      </w:r>
      <w:r>
        <w:rPr>
          <w:rFonts w:ascii="標楷體" w:eastAsia="標楷體" w:hAnsi="標楷體" w:hint="eastAsia"/>
        </w:rPr>
        <w:t xml:space="preserve">　</w:t>
      </w:r>
    </w:p>
    <w:p w:rsidR="00832943" w:rsidRDefault="00832943" w:rsidP="00832943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網址：</w:t>
      </w:r>
      <w:hyperlink r:id="rId4" w:history="1">
        <w:r>
          <w:rPr>
            <w:rStyle w:val="a3"/>
            <w:rFonts w:ascii="標楷體" w:eastAsia="標楷體" w:hAnsi="標楷體" w:hint="eastAsia"/>
          </w:rPr>
          <w:t>http://www.deaflive.org.tw</w:t>
        </w:r>
      </w:hyperlink>
      <w:r>
        <w:rPr>
          <w:rFonts w:ascii="標楷體" w:eastAsia="標楷體" w:hAnsi="標楷體" w:hint="eastAsia"/>
        </w:rPr>
        <w:t>  E-mail：</w:t>
      </w:r>
      <w:hyperlink r:id="rId5" w:history="1">
        <w:r>
          <w:rPr>
            <w:rStyle w:val="a3"/>
            <w:rFonts w:ascii="標楷體" w:eastAsia="標楷體" w:hAnsi="標楷體" w:hint="eastAsia"/>
          </w:rPr>
          <w:t>order@deaflive.org.tw</w:t>
        </w:r>
      </w:hyperlink>
    </w:p>
    <w:p w:rsidR="00F221B2" w:rsidRDefault="00F221B2"/>
    <w:sectPr w:rsidR="00F221B2" w:rsidSect="008329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43"/>
    <w:rsid w:val="00500B36"/>
    <w:rsid w:val="00572FCF"/>
    <w:rsid w:val="00585AB5"/>
    <w:rsid w:val="005B51F9"/>
    <w:rsid w:val="00832943"/>
    <w:rsid w:val="00882ED9"/>
    <w:rsid w:val="00A26A52"/>
    <w:rsid w:val="00A35973"/>
    <w:rsid w:val="00A658A0"/>
    <w:rsid w:val="00C37905"/>
    <w:rsid w:val="00E35058"/>
    <w:rsid w:val="00F221B2"/>
    <w:rsid w:val="00F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BE403-3873-4F70-853C-26ABB964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43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der@deaflive.org.tw" TargetMode="External"/><Relationship Id="rId4" Type="http://schemas.openxmlformats.org/officeDocument/2006/relationships/hyperlink" Target="http://www.deafliv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潘信宏</cp:lastModifiedBy>
  <cp:revision>5</cp:revision>
  <dcterms:created xsi:type="dcterms:W3CDTF">2016-07-27T23:17:00Z</dcterms:created>
  <dcterms:modified xsi:type="dcterms:W3CDTF">2016-08-16T09:31:00Z</dcterms:modified>
</cp:coreProperties>
</file>